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B0" w:rsidRPr="00945029" w:rsidRDefault="001872B0" w:rsidP="001872B0">
      <w:pPr>
        <w:pStyle w:val="Heading1"/>
        <w:spacing w:before="62"/>
        <w:ind w:left="348"/>
      </w:pPr>
      <w:r w:rsidRPr="00945029">
        <w:t>Foldable Instructions:</w:t>
      </w:r>
    </w:p>
    <w:p w:rsidR="001872B0" w:rsidRPr="00945029" w:rsidRDefault="001872B0" w:rsidP="001872B0">
      <w:pPr>
        <w:pStyle w:val="Heading1"/>
        <w:spacing w:before="62"/>
        <w:ind w:left="348"/>
      </w:pPr>
    </w:p>
    <w:p w:rsidR="001872B0" w:rsidRPr="00945029" w:rsidRDefault="001872B0" w:rsidP="001872B0">
      <w:pPr>
        <w:pStyle w:val="Heading1"/>
        <w:spacing w:before="62"/>
        <w:ind w:left="348"/>
        <w:rPr>
          <w:b w:val="0"/>
        </w:rPr>
      </w:pPr>
      <w:r w:rsidRPr="00945029">
        <w:rPr>
          <w:b w:val="0"/>
        </w:rPr>
        <w:t>Students will use loose leaf or computer paper to construct their foldables.  They will have to include accurate content, organization, vocabulary, and grammar based on the rubric.</w:t>
      </w:r>
    </w:p>
    <w:p w:rsidR="001872B0" w:rsidRPr="00945029" w:rsidRDefault="001872B0" w:rsidP="001872B0">
      <w:pPr>
        <w:pStyle w:val="Heading1"/>
        <w:spacing w:before="62"/>
        <w:ind w:left="348"/>
        <w:rPr>
          <w:b w:val="0"/>
        </w:rPr>
      </w:pPr>
      <w:r w:rsidRPr="00945029">
        <w:rPr>
          <w:b w:val="0"/>
        </w:rPr>
        <w:t>1.) Take the sheet of paper and fold it in half “hot dog” style.</w:t>
      </w:r>
    </w:p>
    <w:p w:rsidR="001872B0" w:rsidRPr="00945029" w:rsidRDefault="001872B0" w:rsidP="001872B0">
      <w:pPr>
        <w:pStyle w:val="Heading1"/>
        <w:spacing w:before="62"/>
        <w:ind w:left="348"/>
        <w:rPr>
          <w:b w:val="0"/>
        </w:rPr>
      </w:pPr>
      <w:r w:rsidRPr="00945029">
        <w:rPr>
          <w:b w:val="0"/>
        </w:rPr>
        <w:t>2.) Fold the paper in half again like a “hamburger.”  This will create two small pages for information inside the foldable.</w:t>
      </w:r>
    </w:p>
    <w:p w:rsidR="001872B0" w:rsidRPr="00945029" w:rsidRDefault="001872B0" w:rsidP="001872B0">
      <w:pPr>
        <w:pStyle w:val="Heading1"/>
        <w:spacing w:before="62"/>
        <w:ind w:left="348"/>
        <w:rPr>
          <w:b w:val="0"/>
        </w:rPr>
      </w:pPr>
      <w:r w:rsidRPr="00945029">
        <w:rPr>
          <w:b w:val="0"/>
        </w:rPr>
        <w:t xml:space="preserve">3.) Place a title on the front of the foldable and include the necessary sections in order to receive full credit.  </w:t>
      </w:r>
    </w:p>
    <w:p w:rsidR="00B450D2" w:rsidRDefault="00B450D2">
      <w:bookmarkStart w:id="0" w:name="_GoBack"/>
      <w:bookmarkEnd w:id="0"/>
    </w:p>
    <w:sectPr w:rsidR="00B450D2" w:rsidSect="00B450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B0"/>
    <w:rsid w:val="001872B0"/>
    <w:rsid w:val="00B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539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872B0"/>
    <w:pPr>
      <w:widowControl w:val="0"/>
      <w:ind w:left="22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72B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872B0"/>
    <w:pPr>
      <w:widowControl w:val="0"/>
      <w:ind w:left="228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72B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Macintosh Word</Application>
  <DocSecurity>0</DocSecurity>
  <Lines>3</Lines>
  <Paragraphs>1</Paragraphs>
  <ScaleCrop>false</ScaleCrop>
  <Company>BES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Mitchell</dc:creator>
  <cp:keywords/>
  <dc:description/>
  <cp:lastModifiedBy>Autumn Mitchell</cp:lastModifiedBy>
  <cp:revision>1</cp:revision>
  <dcterms:created xsi:type="dcterms:W3CDTF">2014-04-22T15:44:00Z</dcterms:created>
  <dcterms:modified xsi:type="dcterms:W3CDTF">2014-04-22T15:45:00Z</dcterms:modified>
</cp:coreProperties>
</file>